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D4" w:rsidRPr="00136274" w:rsidRDefault="007128D4" w:rsidP="007128D4">
      <w:pPr>
        <w:ind w:right="-1"/>
        <w:jc w:val="center"/>
        <w:rPr>
          <w:sz w:val="32"/>
          <w:szCs w:val="32"/>
        </w:rPr>
      </w:pPr>
      <w:r w:rsidRPr="00136274">
        <w:rPr>
          <w:sz w:val="32"/>
          <w:szCs w:val="32"/>
        </w:rPr>
        <w:t>СОВЕТ ДЕПУТАТОВ ГОРОДА НОВОСИБИРСКА</w:t>
      </w:r>
    </w:p>
    <w:p w:rsidR="007128D4" w:rsidRDefault="007128D4" w:rsidP="007128D4">
      <w:pPr>
        <w:jc w:val="center"/>
        <w:rPr>
          <w:b/>
          <w:sz w:val="32"/>
          <w:szCs w:val="32"/>
        </w:rPr>
      </w:pPr>
    </w:p>
    <w:p w:rsidR="007128D4" w:rsidRPr="00136274" w:rsidRDefault="007128D4" w:rsidP="007128D4">
      <w:pPr>
        <w:jc w:val="center"/>
        <w:rPr>
          <w:b/>
          <w:sz w:val="32"/>
          <w:szCs w:val="32"/>
        </w:rPr>
      </w:pPr>
      <w:r w:rsidRPr="00136274">
        <w:rPr>
          <w:b/>
          <w:sz w:val="32"/>
          <w:szCs w:val="32"/>
        </w:rPr>
        <w:t>РЕШЕНИЕ</w:t>
      </w:r>
    </w:p>
    <w:p w:rsidR="007128D4" w:rsidRPr="00826E2F" w:rsidRDefault="007128D4" w:rsidP="007128D4">
      <w:pPr>
        <w:rPr>
          <w:b/>
          <w:sz w:val="28"/>
          <w:szCs w:val="28"/>
        </w:rPr>
      </w:pPr>
    </w:p>
    <w:p w:rsidR="007128D4" w:rsidRPr="00136274" w:rsidRDefault="007128D4" w:rsidP="007128D4">
      <w:pPr>
        <w:jc w:val="right"/>
        <w:rPr>
          <w:b/>
          <w:sz w:val="28"/>
          <w:szCs w:val="28"/>
        </w:rPr>
      </w:pP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826E2F">
        <w:rPr>
          <w:sz w:val="28"/>
          <w:szCs w:val="28"/>
        </w:rPr>
        <w:tab/>
      </w:r>
      <w:r>
        <w:rPr>
          <w:b/>
          <w:sz w:val="28"/>
          <w:szCs w:val="28"/>
        </w:rPr>
        <w:t>ПРОЕКТ</w:t>
      </w:r>
    </w:p>
    <w:p w:rsidR="007128D4" w:rsidRPr="00826E2F" w:rsidRDefault="007128D4" w:rsidP="007128D4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7128D4" w:rsidRPr="001D3B79" w:rsidTr="007F1215">
        <w:trPr>
          <w:trHeight w:val="703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7128D4" w:rsidRPr="001D3B79" w:rsidRDefault="007128D4" w:rsidP="007F1215">
            <w:pPr>
              <w:jc w:val="both"/>
              <w:rPr>
                <w:sz w:val="28"/>
                <w:szCs w:val="28"/>
              </w:rPr>
            </w:pPr>
            <w:r w:rsidRPr="00160248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изменении границ территории ТОС «Бугринский»  </w:t>
            </w:r>
          </w:p>
        </w:tc>
      </w:tr>
    </w:tbl>
    <w:p w:rsidR="007128D4" w:rsidRDefault="007128D4" w:rsidP="007128D4">
      <w:pPr>
        <w:jc w:val="both"/>
        <w:rPr>
          <w:sz w:val="28"/>
          <w:szCs w:val="28"/>
        </w:rPr>
      </w:pPr>
    </w:p>
    <w:p w:rsidR="007128D4" w:rsidRDefault="007128D4" w:rsidP="007128D4">
      <w:pPr>
        <w:ind w:firstLine="426"/>
        <w:jc w:val="both"/>
        <w:rPr>
          <w:sz w:val="28"/>
          <w:szCs w:val="28"/>
        </w:rPr>
      </w:pPr>
    </w:p>
    <w:p w:rsidR="007128D4" w:rsidRDefault="007128D4" w:rsidP="007128D4">
      <w:pPr>
        <w:ind w:firstLine="851"/>
        <w:jc w:val="both"/>
        <w:rPr>
          <w:sz w:val="28"/>
          <w:szCs w:val="28"/>
        </w:rPr>
      </w:pPr>
      <w:r w:rsidRPr="00160248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протокол отчётной конференции Совета ТОС «Бугринский» по итогам работы за 2024 год и задачах на 2025 год от 23.10.2024, содержащий решение об изменении границ территории ТОС «Бугринский», </w:t>
      </w:r>
      <w:r w:rsidRPr="00826E2F">
        <w:rPr>
          <w:sz w:val="28"/>
          <w:szCs w:val="28"/>
        </w:rPr>
        <w:t>в соответствии с Федеральным законом от 06.10.2003 №</w:t>
      </w:r>
      <w:r>
        <w:rPr>
          <w:sz w:val="28"/>
          <w:szCs w:val="28"/>
        </w:rPr>
        <w:t xml:space="preserve"> </w:t>
      </w:r>
      <w:r w:rsidRPr="00826E2F">
        <w:rPr>
          <w:sz w:val="28"/>
          <w:szCs w:val="28"/>
        </w:rPr>
        <w:t>131-ФЗ «Об общих принципах организации местного самоуправления в Российской Федер</w:t>
      </w:r>
      <w:r w:rsidRPr="00826E2F">
        <w:rPr>
          <w:sz w:val="28"/>
          <w:szCs w:val="28"/>
        </w:rPr>
        <w:t>а</w:t>
      </w:r>
      <w:r w:rsidRPr="00826E2F">
        <w:rPr>
          <w:sz w:val="28"/>
          <w:szCs w:val="28"/>
        </w:rPr>
        <w:t xml:space="preserve">ции», решением городского Совета Новосибирска </w:t>
      </w:r>
      <w:r>
        <w:rPr>
          <w:sz w:val="28"/>
          <w:szCs w:val="28"/>
        </w:rPr>
        <w:t>от 19.04.2006 № 230 «О Положении о территориальном общественном самоуправлении в городе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восибирске», </w:t>
      </w:r>
      <w:r w:rsidRPr="000A39AF">
        <w:rPr>
          <w:sz w:val="28"/>
          <w:szCs w:val="28"/>
        </w:rPr>
        <w:t>руководствуясь статьей 35 Устава города Новосибирска,</w:t>
      </w:r>
      <w:r>
        <w:rPr>
          <w:sz w:val="28"/>
          <w:szCs w:val="28"/>
        </w:rPr>
        <w:t xml:space="preserve"> Совет депутатов города Новосибирска РЕШИЛ:</w:t>
      </w:r>
    </w:p>
    <w:p w:rsidR="007128D4" w:rsidRDefault="007128D4" w:rsidP="007128D4">
      <w:pPr>
        <w:ind w:firstLine="851"/>
        <w:jc w:val="both"/>
        <w:rPr>
          <w:sz w:val="28"/>
          <w:szCs w:val="28"/>
        </w:rPr>
      </w:pPr>
    </w:p>
    <w:p w:rsidR="007128D4" w:rsidRDefault="007128D4" w:rsidP="007128D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Изменить границы территории ТОС «Бугринский» согласно приложению. </w:t>
      </w:r>
    </w:p>
    <w:p w:rsidR="007128D4" w:rsidRDefault="007128D4" w:rsidP="007128D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 Решение вступает в силу со дня его принятия.</w:t>
      </w:r>
    </w:p>
    <w:p w:rsidR="007128D4" w:rsidRPr="00082DF9" w:rsidRDefault="007128D4" w:rsidP="007128D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82DF9">
        <w:rPr>
          <w:sz w:val="28"/>
          <w:szCs w:val="28"/>
        </w:rPr>
        <w:t>.</w:t>
      </w:r>
      <w:r w:rsidRPr="00082DF9">
        <w:rPr>
          <w:sz w:val="28"/>
          <w:szCs w:val="28"/>
          <w:lang w:val="en-US"/>
        </w:rPr>
        <w:t> </w:t>
      </w:r>
      <w:r w:rsidRPr="00082DF9">
        <w:rPr>
          <w:sz w:val="28"/>
          <w:szCs w:val="28"/>
        </w:rPr>
        <w:t>Контроль за исполнением решения возложить на постоянную коми</w:t>
      </w:r>
      <w:r w:rsidRPr="00082DF9">
        <w:rPr>
          <w:sz w:val="28"/>
          <w:szCs w:val="28"/>
        </w:rPr>
        <w:t>с</w:t>
      </w:r>
      <w:r w:rsidRPr="00082DF9">
        <w:rPr>
          <w:sz w:val="28"/>
          <w:szCs w:val="28"/>
        </w:rPr>
        <w:t>сию Совета депутатов города Новосибирска по местному самоуправлению.</w:t>
      </w:r>
    </w:p>
    <w:p w:rsidR="007128D4" w:rsidRDefault="007128D4" w:rsidP="007128D4">
      <w:pPr>
        <w:ind w:firstLine="426"/>
        <w:jc w:val="both"/>
        <w:rPr>
          <w:sz w:val="28"/>
          <w:szCs w:val="28"/>
        </w:rPr>
      </w:pPr>
    </w:p>
    <w:p w:rsidR="007128D4" w:rsidRDefault="007128D4" w:rsidP="007128D4">
      <w:pPr>
        <w:ind w:firstLine="426"/>
        <w:jc w:val="both"/>
        <w:rPr>
          <w:sz w:val="28"/>
          <w:szCs w:val="28"/>
        </w:rPr>
      </w:pPr>
    </w:p>
    <w:p w:rsidR="007128D4" w:rsidRDefault="007128D4" w:rsidP="00712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7128D4" w:rsidRDefault="007128D4" w:rsidP="007128D4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депутатов города Новосибирска                                                               Д. В. Асанцев</w:t>
      </w:r>
    </w:p>
    <w:p w:rsidR="007128D4" w:rsidRDefault="007128D4" w:rsidP="007128D4">
      <w:pPr>
        <w:jc w:val="both"/>
        <w:rPr>
          <w:sz w:val="28"/>
          <w:szCs w:val="28"/>
        </w:rPr>
      </w:pPr>
    </w:p>
    <w:p w:rsidR="007128D4" w:rsidRDefault="007128D4" w:rsidP="007128D4">
      <w:pPr>
        <w:ind w:left="6237"/>
        <w:jc w:val="both"/>
        <w:rPr>
          <w:sz w:val="28"/>
          <w:szCs w:val="28"/>
        </w:rPr>
      </w:pPr>
    </w:p>
    <w:p w:rsidR="007128D4" w:rsidRDefault="007128D4" w:rsidP="007128D4">
      <w:pPr>
        <w:ind w:left="6237"/>
        <w:jc w:val="both"/>
        <w:rPr>
          <w:sz w:val="28"/>
          <w:szCs w:val="28"/>
        </w:rPr>
      </w:pPr>
    </w:p>
    <w:p w:rsidR="007128D4" w:rsidRDefault="007128D4" w:rsidP="007128D4">
      <w:pPr>
        <w:ind w:left="6237"/>
        <w:jc w:val="both"/>
        <w:rPr>
          <w:sz w:val="28"/>
          <w:szCs w:val="28"/>
        </w:rPr>
      </w:pPr>
    </w:p>
    <w:p w:rsidR="007128D4" w:rsidRDefault="007128D4" w:rsidP="007128D4">
      <w:pPr>
        <w:ind w:left="6237"/>
        <w:jc w:val="both"/>
        <w:rPr>
          <w:sz w:val="28"/>
          <w:szCs w:val="28"/>
        </w:rPr>
      </w:pPr>
    </w:p>
    <w:p w:rsidR="007128D4" w:rsidRDefault="007128D4" w:rsidP="007128D4">
      <w:pPr>
        <w:ind w:left="6237"/>
        <w:jc w:val="both"/>
        <w:rPr>
          <w:sz w:val="28"/>
          <w:szCs w:val="28"/>
        </w:rPr>
      </w:pPr>
    </w:p>
    <w:p w:rsidR="007128D4" w:rsidRDefault="007128D4" w:rsidP="007128D4">
      <w:pPr>
        <w:ind w:left="6237"/>
        <w:jc w:val="both"/>
        <w:rPr>
          <w:sz w:val="28"/>
          <w:szCs w:val="28"/>
        </w:rPr>
      </w:pPr>
    </w:p>
    <w:p w:rsidR="007128D4" w:rsidRDefault="007128D4" w:rsidP="007128D4">
      <w:pPr>
        <w:ind w:left="6237"/>
        <w:jc w:val="both"/>
        <w:rPr>
          <w:sz w:val="28"/>
          <w:szCs w:val="28"/>
        </w:rPr>
      </w:pPr>
    </w:p>
    <w:p w:rsidR="007128D4" w:rsidRDefault="007128D4" w:rsidP="007128D4">
      <w:pPr>
        <w:ind w:left="6237"/>
        <w:jc w:val="both"/>
        <w:rPr>
          <w:sz w:val="28"/>
          <w:szCs w:val="28"/>
        </w:rPr>
      </w:pPr>
    </w:p>
    <w:p w:rsidR="007128D4" w:rsidRDefault="007128D4" w:rsidP="007128D4">
      <w:pPr>
        <w:ind w:left="6237"/>
        <w:jc w:val="both"/>
        <w:rPr>
          <w:sz w:val="28"/>
          <w:szCs w:val="28"/>
        </w:rPr>
      </w:pPr>
    </w:p>
    <w:p w:rsidR="007128D4" w:rsidRDefault="007128D4" w:rsidP="007128D4">
      <w:pPr>
        <w:ind w:left="6237"/>
        <w:jc w:val="both"/>
        <w:rPr>
          <w:sz w:val="28"/>
          <w:szCs w:val="28"/>
        </w:rPr>
      </w:pPr>
    </w:p>
    <w:p w:rsidR="007128D4" w:rsidRDefault="007128D4" w:rsidP="007128D4">
      <w:pPr>
        <w:ind w:left="6237"/>
        <w:jc w:val="both"/>
        <w:rPr>
          <w:sz w:val="28"/>
          <w:szCs w:val="28"/>
        </w:rPr>
      </w:pPr>
    </w:p>
    <w:p w:rsidR="007128D4" w:rsidRDefault="007128D4" w:rsidP="007128D4">
      <w:pPr>
        <w:ind w:left="6237"/>
        <w:jc w:val="both"/>
        <w:rPr>
          <w:sz w:val="28"/>
          <w:szCs w:val="28"/>
        </w:rPr>
      </w:pPr>
    </w:p>
    <w:p w:rsidR="007128D4" w:rsidRDefault="007128D4" w:rsidP="007128D4">
      <w:pPr>
        <w:ind w:left="6237"/>
        <w:jc w:val="both"/>
        <w:rPr>
          <w:sz w:val="28"/>
          <w:szCs w:val="28"/>
        </w:rPr>
      </w:pPr>
    </w:p>
    <w:p w:rsidR="007128D4" w:rsidRDefault="007128D4" w:rsidP="007128D4">
      <w:pPr>
        <w:ind w:left="6237"/>
        <w:jc w:val="both"/>
        <w:rPr>
          <w:sz w:val="28"/>
          <w:szCs w:val="28"/>
        </w:rPr>
      </w:pPr>
    </w:p>
    <w:p w:rsidR="007128D4" w:rsidRDefault="007128D4" w:rsidP="007128D4">
      <w:pPr>
        <w:ind w:left="6237"/>
        <w:jc w:val="both"/>
        <w:rPr>
          <w:sz w:val="28"/>
          <w:szCs w:val="28"/>
        </w:rPr>
      </w:pPr>
    </w:p>
    <w:p w:rsidR="007128D4" w:rsidRDefault="007128D4" w:rsidP="007128D4">
      <w:pPr>
        <w:ind w:left="6237"/>
        <w:jc w:val="both"/>
        <w:rPr>
          <w:sz w:val="28"/>
          <w:szCs w:val="28"/>
        </w:rPr>
      </w:pPr>
    </w:p>
    <w:p w:rsidR="007128D4" w:rsidRPr="00D43BC0" w:rsidRDefault="007128D4" w:rsidP="007128D4">
      <w:pPr>
        <w:ind w:left="6237"/>
        <w:jc w:val="both"/>
        <w:rPr>
          <w:sz w:val="28"/>
          <w:szCs w:val="28"/>
        </w:rPr>
      </w:pPr>
      <w:r w:rsidRPr="00D43BC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Pr="00D43BC0">
        <w:rPr>
          <w:sz w:val="28"/>
          <w:szCs w:val="28"/>
        </w:rPr>
        <w:t>к решению Совета</w:t>
      </w:r>
      <w:r>
        <w:rPr>
          <w:sz w:val="28"/>
          <w:szCs w:val="28"/>
        </w:rPr>
        <w:t xml:space="preserve"> депутатов города Новосибирска</w:t>
      </w:r>
    </w:p>
    <w:p w:rsidR="007128D4" w:rsidRPr="00D43BC0" w:rsidRDefault="007128D4" w:rsidP="007128D4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от__________ </w:t>
      </w:r>
      <w:r w:rsidRPr="00D43BC0">
        <w:rPr>
          <w:sz w:val="28"/>
          <w:szCs w:val="28"/>
        </w:rPr>
        <w:t>№</w:t>
      </w:r>
      <w:r>
        <w:rPr>
          <w:sz w:val="28"/>
          <w:szCs w:val="28"/>
        </w:rPr>
        <w:t xml:space="preserve">___________ </w:t>
      </w:r>
    </w:p>
    <w:p w:rsidR="007128D4" w:rsidRDefault="007128D4" w:rsidP="007128D4">
      <w:pPr>
        <w:ind w:left="6237"/>
        <w:jc w:val="both"/>
        <w:rPr>
          <w:sz w:val="28"/>
          <w:szCs w:val="28"/>
        </w:rPr>
      </w:pPr>
    </w:p>
    <w:p w:rsidR="007128D4" w:rsidRDefault="007128D4" w:rsidP="007128D4">
      <w:pPr>
        <w:ind w:left="6237"/>
        <w:jc w:val="both"/>
        <w:rPr>
          <w:sz w:val="28"/>
          <w:szCs w:val="28"/>
        </w:rPr>
      </w:pPr>
      <w:bookmarkStart w:id="0" w:name="_GoBack"/>
      <w:bookmarkEnd w:id="0"/>
    </w:p>
    <w:p w:rsidR="007128D4" w:rsidRPr="008017F6" w:rsidRDefault="007128D4" w:rsidP="007128D4">
      <w:pPr>
        <w:jc w:val="center"/>
        <w:rPr>
          <w:b/>
          <w:sz w:val="28"/>
          <w:szCs w:val="28"/>
        </w:rPr>
      </w:pPr>
      <w:r w:rsidRPr="008017F6">
        <w:rPr>
          <w:b/>
          <w:sz w:val="28"/>
          <w:szCs w:val="28"/>
        </w:rPr>
        <w:t>ТЕРРИТОРИАЛЬНЫЕ ГРАНИЦЫ</w:t>
      </w:r>
      <w:r w:rsidRPr="008017F6">
        <w:rPr>
          <w:b/>
          <w:sz w:val="28"/>
          <w:szCs w:val="28"/>
        </w:rPr>
        <w:br/>
        <w:t>деятельности территориального общественного самоуправления</w:t>
      </w:r>
    </w:p>
    <w:p w:rsidR="007128D4" w:rsidRPr="008017F6" w:rsidRDefault="007128D4" w:rsidP="007128D4">
      <w:pPr>
        <w:jc w:val="center"/>
        <w:rPr>
          <w:b/>
          <w:sz w:val="28"/>
          <w:szCs w:val="28"/>
        </w:rPr>
      </w:pPr>
      <w:r w:rsidRPr="008017F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Бугринский</w:t>
      </w:r>
      <w:r w:rsidRPr="008017F6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Кировского </w:t>
      </w:r>
      <w:r w:rsidRPr="008017F6">
        <w:rPr>
          <w:b/>
          <w:sz w:val="28"/>
          <w:szCs w:val="28"/>
        </w:rPr>
        <w:t>района города Новосибирска</w:t>
      </w:r>
    </w:p>
    <w:p w:rsidR="007128D4" w:rsidRDefault="007128D4" w:rsidP="007128D4"/>
    <w:p w:rsidR="007128D4" w:rsidRDefault="007128D4" w:rsidP="007128D4">
      <w:pPr>
        <w:ind w:firstLine="851"/>
        <w:jc w:val="both"/>
        <w:rPr>
          <w:sz w:val="28"/>
          <w:szCs w:val="28"/>
        </w:rPr>
      </w:pPr>
      <w:r w:rsidRPr="002A5CBC">
        <w:rPr>
          <w:sz w:val="28"/>
          <w:szCs w:val="28"/>
        </w:rPr>
        <w:t>ТОС «</w:t>
      </w:r>
      <w:r>
        <w:rPr>
          <w:sz w:val="28"/>
          <w:szCs w:val="28"/>
        </w:rPr>
        <w:t>Бугринский</w:t>
      </w:r>
      <w:r w:rsidRPr="002A5CBC">
        <w:rPr>
          <w:sz w:val="28"/>
          <w:szCs w:val="28"/>
        </w:rPr>
        <w:t xml:space="preserve">» осуществляет свою деятельность в </w:t>
      </w:r>
      <w:r>
        <w:rPr>
          <w:sz w:val="28"/>
          <w:szCs w:val="28"/>
        </w:rPr>
        <w:t xml:space="preserve">следующих территориальных </w:t>
      </w:r>
      <w:r w:rsidRPr="002A5CBC">
        <w:rPr>
          <w:sz w:val="28"/>
          <w:szCs w:val="28"/>
        </w:rPr>
        <w:t xml:space="preserve">границах: </w:t>
      </w:r>
      <w:r w:rsidRPr="00865B72">
        <w:rPr>
          <w:sz w:val="28"/>
          <w:szCs w:val="28"/>
        </w:rPr>
        <w:t>от</w:t>
      </w:r>
      <w:r>
        <w:rPr>
          <w:sz w:val="28"/>
          <w:szCs w:val="28"/>
        </w:rPr>
        <w:t xml:space="preserve"> точки пересечения улицы Ватутина и улицы Проектная граница идёт в юго-западном направлении по улице Проектная до жилого дома № 1 по улице Проектная. Далее граница поворачивает в северо-западном направлении и продолжает двигаться по улице Проектная до пересечения с улицей Изыскателей. Затем граница поворачивает в юго-западном направлении и идёт по улице Изыскателей до жилого дома № 2/1 по улице Изыскателей. Далее граница поворачивает в северо-западном направлении и идёт по автомобильному проезду до пересечения с улицей Тульская. Затем граница пересекает улицу Тульская и, продолжая двигаться по автомобильному проезду, идёт в северо-западном, северном, северо-восточном направлениях до пересечения с улицей Строительная. Далее граница поворачивает в северном направлении и, продолжая двигаться по автомобильному проезду, идёт до пересечения с улицей Макеевская. Затем граница поворачивает в северо-восточном направлении и идёт по улице Макеевская до северо-восточного угла ограждения жилого дома № 18 по улице Макеевская. Далее граница поворачивает в юго-восточном направлении и идёт вдоль ограждения жилого дома № 18 по улице Макеевская до юго-восточного угла данного ограждения. Затем граница поворачивает в юго-западном направлении и идёт до юго-восточного угла ограждения жилого дома № 15 по улице Строительная. Далее, продолжая двигаться в юго-западном направлении, граница идёт до пересечения с улицей Строительная. Затем, повернув в юго-восточном направлении, граница идёт по улице Строительная, вдоль торца жилого дома № 152 по улице Тульская, до пересечения с улицей Тульская. Далее граница поворачивает в северо-восточном направлении и идёт по улице Тульская до юго-западного угла ограждения жилого дома № 136 по улице Тульская. Затем граница поворачивает в северо-западном направлении и идёт вдоль ограждения жилого дома № 136 по улице Тульская до пересечения с техническим автомобильным проездом, проходящим между производственным корпусом, расположенным по адресу: улица Тульская, 142 и жилым домом № 136 по улице Тульская. Далее граница поворачивает в северо-восточном направлении и идёт вдоль ограждений жилых домов № 136 и № 134 по улице Тульская. Продолжая движение в северо-восточном направлении, граница проходит между жилым домом № 126 по улице Тульская и зданием № 124 по улице Тульская, в котором расположена компания «ЗапСибМеталл», оставляя данное здание слева от себя. Затем, продолжая движение в северо-восточном направлении, граница проходит вдоль жилых домов </w:t>
      </w:r>
      <w:r>
        <w:rPr>
          <w:sz w:val="28"/>
          <w:szCs w:val="28"/>
        </w:rPr>
        <w:lastRenderedPageBreak/>
        <w:t>№ 122, № 118, № 116 по улице Тульская, до пересечения с улицей Ватутина. Далее граница поворачивает в юго-восточном направлении и идёт по улице Ватутина до пересечения с улицей Тульская. Затем граница поворачивает в северо-восточном направлении и идёт по улице Тульская до жилого дома № 69 по улице Тульская. Далее граница поворачивает в северо-западном направлении и проходит между жилым домом № 70 по улице Тульская и строящимся жилым домом № 74 (стр) по улице Тульская. Пройдя вдоль строящегося жилого дома № 74 (стр) по улице Тульская, граница поворачивает налево и движется в юго-западном направлении до юго-восточного угла жилого дома № 53 по улице Тракторная. Затем, от юго-восточного угла жилого дома № 53 по улице Тракторная граница поворачивает в северо-западном направлении и идёт вдоль жилых домов № 53, № 53а, № 51 по улице Тракторная до пересечения с улицей Тракторная. Далее граница поворачивает в северо-восточном направлении и идёт вдоль административного здания, расположенного по адресу: улица Немировича-Данченко, 130/1, вдоль автомобильной парковки, расположенной перед корпусами № 7, № 5, №3, №1 Государственного бюджетного учреждения здравоохранения «Новосибирская областная клиническая больница», вдоль корпуса № 11</w:t>
      </w:r>
      <w:r w:rsidRPr="002E1A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бюджетного учреждения здравоохранения «Новосибирская областная клиническая больница», вдоль административного здания, расположенного по адресу: улица Немировича-Данченко, 134, до пересечения с улицей Лыщинского. Затем граница поворачивает в восточном направлении и идёт по улице Лыщинского до пересечения с улицей Акмолинская. Далее граница поворачивает налево и идёт по улице Акмолинская в северном и северо-восточном направлении до жилого дома № 16 по улице Акмолинская. Затем граница поворачивает в северо-западном направлении и проходит вдоль жилого дома № 16 по улице Акмолинская. Пройдя жилой дом № 16 по улице Акмолинская, граница поворачивает в северо-восточном направлении и идёт вдоль жилых домов № 16, № 14, № 12, № 10, № 8, № 6 по улице Акмолинская, далее, продолжая движение в северо-восточном направлении, граница пересекает улицу Акмолинская и доходит до северо-западного угла ограждения жилого дома № 5а по улице Акмолинская. Затем повернув направо, и продолжая движение в северо-восточном направлении, граница идёт вдоль ограждения жилого дома № 5а по улице Акмолинская до северо-восточного угла жилого дома № 10б по улице Сочинская. Далее, повернув в юго-восточном направлении, граница проходит между жилыми домами № 10б и № 10 по улице Сочинская, продолжая движение в юго-восточном направлении граница пересекает улицу Магнитогорская и доходит до северо-восточного угла жилого дома № 1 по улице Магнитогорская. Затем, продолжая движение в юго-восточном направлении, граница идет вдоль жилых домов нечётной стороны улицы Магнитогорская до северо-восточного угла жилого дома № 8 по улице Тракторная. Далее граница поворачивает в северо-восточном направлении и идёт до северо-восточного угла жилого дома № 2б по улице Тракторная. Затем граница поворачивает в юго-восточном направлении и идёт вдоль жилого дома № 2б по улице Тракторная, вдоль жилого дома № 2 по улице Тульская, пересекает улицу Тульская, проходит между жилыми домами № 7 и № 5 по улице Тульская, пересекает реку Тула и доходит до северо-восточного угла жилого дома № 2 по улице Социалистическая. </w:t>
      </w:r>
      <w:r>
        <w:rPr>
          <w:sz w:val="28"/>
          <w:szCs w:val="28"/>
        </w:rPr>
        <w:lastRenderedPageBreak/>
        <w:t xml:space="preserve">Продолжая движение в юго-восточном направлении, граница проходит вдоль жилого дома № 2 по улице Социалистическая, идёт мимо административного здания, расположенного по адресу: улица Яковлева, 22, и доходит до северо-восточного угла жилого дома № 13 по улице Бугринская. От северо-восточного угла жилого дома № 13 по улице Бугринская, продолжая движение в юго-восточном направлении, граница идёт до северного угла жилого дома № 50а/1 по улице Бугринская. Затем, продолжая движение в юго-восточном направлении, граница проходит мимо жилых домов № 54а, № 56, № 58 по улице Бугринская. Пройдя жилой дом № 58 по улице Бугринская, граница поворачивает в юго-западном направлении и идёт до пересечения с улицей Яковлева. Затем граница поворачивает в северо-западном направлении и идёт по улице Яковлева до поворота улицы Яковлева в западном направлении. От поворота улицы Яковлева в западном направлении граница, продолжая движение в северо-западном направлении, идёт вдоль жилых домов № 40б, № 34а, № 28 по улице Бугринская, до юго-западного угла жилого дома № 4/1 по улице Бугринская. Затем, повернув в юго-западном направлении, граница пересекает улицу Яковлева и идёт до юго-западного угла жилого дома № 1а по улице Яковлева. От юго-западного угла жилого дома № 1а по улице Яковлева, продолжая движение в юго-западном направлении, граница проходит вдоль жилых домов № 13а № 15, № 10, № 12, № 14 по улице Валдайская, до юго-западного угла жилого дома № 2 по улице Западная. Далее, от юго-западного угла жилого дома № 2 по улице Западная, граница поворачивает в северо-западном направлении и идёт до пересечения улиц Западная и Пригородная. Затем, повернув в юго-западном направлении, граница идёт по улице Пригородная до поворота улицы Пригородная в юго-восточном направлении. От поворота улицы Пригородная в юго-восточном направлении, продолжая движение в юго-западном направлении граница проходит вдоль жилого дома № 30 по улице Пригородная. Далее, пройдя вдоль жилого дома № 30 по улице Пригородная, граница поворачивает в юго-восточном направлении и идёт до западного угла жилого дома № 32 по переулку Бугринский Выселок. Затем граница поворачивает в юго-западном направлении и идёт до западного угла жилого дома № 5 по переулку Бугринский Выселок. Далее, продолжая движение в юго-западном направлении, граница проходит вдоль жилого дома № 5 по переулку Бугринский Выселок до пересечения с улицей Ватутина. Затем граница поворачивает в северо-западном направлении и идёт по улице Ватутина до точки пересечения улицы Ватутина с улицей Проектная.                </w:t>
      </w:r>
      <w:r w:rsidRPr="00865B72">
        <w:rPr>
          <w:sz w:val="28"/>
          <w:szCs w:val="28"/>
        </w:rPr>
        <w:t xml:space="preserve"> </w:t>
      </w:r>
    </w:p>
    <w:p w:rsidR="007128D4" w:rsidRDefault="007128D4" w:rsidP="007128D4">
      <w:pPr>
        <w:ind w:firstLine="851"/>
        <w:jc w:val="both"/>
        <w:rPr>
          <w:sz w:val="28"/>
          <w:szCs w:val="28"/>
        </w:rPr>
      </w:pPr>
      <w:r w:rsidRPr="002A5CBC">
        <w:rPr>
          <w:sz w:val="28"/>
          <w:szCs w:val="28"/>
        </w:rPr>
        <w:t xml:space="preserve">В территориальное общественное самоуправление входят следующие </w:t>
      </w:r>
      <w:r>
        <w:rPr>
          <w:sz w:val="28"/>
          <w:szCs w:val="28"/>
        </w:rPr>
        <w:t xml:space="preserve">жилые </w:t>
      </w:r>
      <w:r w:rsidRPr="002A5CBC">
        <w:rPr>
          <w:sz w:val="28"/>
          <w:szCs w:val="28"/>
        </w:rPr>
        <w:t>дома: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пер. Б</w:t>
      </w:r>
      <w:r>
        <w:rPr>
          <w:sz w:val="28"/>
          <w:szCs w:val="28"/>
        </w:rPr>
        <w:t xml:space="preserve">угринский </w:t>
      </w:r>
      <w:r w:rsidRPr="00AB32FE">
        <w:rPr>
          <w:sz w:val="28"/>
          <w:szCs w:val="28"/>
        </w:rPr>
        <w:t>В</w:t>
      </w:r>
      <w:r>
        <w:rPr>
          <w:sz w:val="28"/>
          <w:szCs w:val="28"/>
        </w:rPr>
        <w:t xml:space="preserve">ыселок: </w:t>
      </w:r>
      <w:r w:rsidRPr="00AB32FE">
        <w:rPr>
          <w:sz w:val="28"/>
          <w:szCs w:val="28"/>
        </w:rPr>
        <w:t>№ 5, 14, 16, 18, 20, 20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 xml:space="preserve">, 22, </w:t>
      </w:r>
      <w:r>
        <w:rPr>
          <w:sz w:val="28"/>
          <w:szCs w:val="28"/>
        </w:rPr>
        <w:t xml:space="preserve">22/1, </w:t>
      </w:r>
      <w:r w:rsidRPr="00AB32FE">
        <w:rPr>
          <w:sz w:val="28"/>
          <w:szCs w:val="28"/>
        </w:rPr>
        <w:t>22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24, 24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26, 32</w:t>
      </w:r>
      <w:r>
        <w:rPr>
          <w:sz w:val="28"/>
          <w:szCs w:val="28"/>
        </w:rPr>
        <w:t>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пер. Р</w:t>
      </w:r>
      <w:r>
        <w:rPr>
          <w:sz w:val="28"/>
          <w:szCs w:val="28"/>
        </w:rPr>
        <w:t xml:space="preserve">емесленный: </w:t>
      </w:r>
      <w:r w:rsidRPr="00AB32FE">
        <w:rPr>
          <w:sz w:val="28"/>
          <w:szCs w:val="28"/>
        </w:rPr>
        <w:t>№ 1, 3, 4, 5, 6, 7, 8, 9</w:t>
      </w:r>
      <w:r>
        <w:rPr>
          <w:sz w:val="28"/>
          <w:szCs w:val="28"/>
        </w:rPr>
        <w:t>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пер. Т</w:t>
      </w:r>
      <w:r>
        <w:rPr>
          <w:sz w:val="28"/>
          <w:szCs w:val="28"/>
        </w:rPr>
        <w:t xml:space="preserve">ракторный: </w:t>
      </w:r>
      <w:r w:rsidRPr="00AB32FE">
        <w:rPr>
          <w:sz w:val="28"/>
          <w:szCs w:val="28"/>
        </w:rPr>
        <w:t>№ 1, 2, 3, 4, 5, 6, 7, 8, 9, 10, 11, 12, 14</w:t>
      </w:r>
      <w:r>
        <w:rPr>
          <w:sz w:val="28"/>
          <w:szCs w:val="28"/>
        </w:rPr>
        <w:t>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пер. Т</w:t>
      </w:r>
      <w:r>
        <w:rPr>
          <w:sz w:val="28"/>
          <w:szCs w:val="28"/>
        </w:rPr>
        <w:t xml:space="preserve">ульский: </w:t>
      </w:r>
      <w:r w:rsidRPr="00AB32FE">
        <w:rPr>
          <w:sz w:val="28"/>
          <w:szCs w:val="28"/>
        </w:rPr>
        <w:t>№ 1, 2, 3, 4, 5, 6, 7, 10, 13, 23</w:t>
      </w:r>
      <w:r>
        <w:rPr>
          <w:sz w:val="28"/>
          <w:szCs w:val="28"/>
        </w:rPr>
        <w:t>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пер. У</w:t>
      </w:r>
      <w:r>
        <w:rPr>
          <w:sz w:val="28"/>
          <w:szCs w:val="28"/>
        </w:rPr>
        <w:t xml:space="preserve">чительский: </w:t>
      </w:r>
      <w:r w:rsidRPr="00AB32FE">
        <w:rPr>
          <w:sz w:val="28"/>
          <w:szCs w:val="28"/>
        </w:rPr>
        <w:t>№ 1, 2, 2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3, 4, 5, 6</w:t>
      </w:r>
      <w:r>
        <w:rPr>
          <w:sz w:val="28"/>
          <w:szCs w:val="28"/>
        </w:rPr>
        <w:t>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ул. А</w:t>
      </w:r>
      <w:r>
        <w:rPr>
          <w:sz w:val="28"/>
          <w:szCs w:val="28"/>
        </w:rPr>
        <w:t xml:space="preserve">кмолинская: </w:t>
      </w:r>
      <w:r w:rsidRPr="00AB32FE">
        <w:rPr>
          <w:sz w:val="28"/>
          <w:szCs w:val="28"/>
        </w:rPr>
        <w:t>№ 5, 5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6, 7, 8, 9, 9</w:t>
      </w:r>
      <w:r>
        <w:rPr>
          <w:sz w:val="28"/>
          <w:szCs w:val="28"/>
        </w:rPr>
        <w:t>б</w:t>
      </w:r>
      <w:r w:rsidRPr="00AB32FE">
        <w:rPr>
          <w:sz w:val="28"/>
          <w:szCs w:val="28"/>
        </w:rPr>
        <w:t>, 10, 12, 14, 15, 16, 17, 18, 19, 21, 23, 25, 27</w:t>
      </w:r>
      <w:r>
        <w:rPr>
          <w:sz w:val="28"/>
          <w:szCs w:val="28"/>
        </w:rPr>
        <w:t>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lastRenderedPageBreak/>
        <w:t>ул. Б</w:t>
      </w:r>
      <w:r>
        <w:rPr>
          <w:sz w:val="28"/>
          <w:szCs w:val="28"/>
        </w:rPr>
        <w:t xml:space="preserve">угринская: </w:t>
      </w:r>
      <w:r w:rsidRPr="00AB32FE">
        <w:rPr>
          <w:sz w:val="28"/>
          <w:szCs w:val="28"/>
        </w:rPr>
        <w:t>№ 1, 2, 2/1, 2/2, 3, 4, 4/1, 5, 6, 7, 9, 9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B32FE">
        <w:rPr>
          <w:sz w:val="28"/>
          <w:szCs w:val="28"/>
        </w:rPr>
        <w:t>10, 11,</w:t>
      </w:r>
      <w:r>
        <w:rPr>
          <w:sz w:val="28"/>
          <w:szCs w:val="28"/>
        </w:rPr>
        <w:t xml:space="preserve"> </w:t>
      </w:r>
      <w:r w:rsidRPr="00AB32FE">
        <w:rPr>
          <w:sz w:val="28"/>
          <w:szCs w:val="28"/>
        </w:rPr>
        <w:t>11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12, 14, 16, 16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</w:t>
      </w:r>
      <w:r>
        <w:rPr>
          <w:sz w:val="28"/>
          <w:szCs w:val="28"/>
        </w:rPr>
        <w:t xml:space="preserve"> 18, 22, 24, 24а</w:t>
      </w:r>
      <w:r w:rsidRPr="00AB32FE">
        <w:rPr>
          <w:sz w:val="28"/>
          <w:szCs w:val="28"/>
        </w:rPr>
        <w:t>, 26, 28, 28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30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32, 32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34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36, 38, 40, 40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40</w:t>
      </w:r>
      <w:r>
        <w:rPr>
          <w:sz w:val="28"/>
          <w:szCs w:val="28"/>
        </w:rPr>
        <w:t>б</w:t>
      </w:r>
      <w:r w:rsidRPr="00AB32FE">
        <w:rPr>
          <w:sz w:val="28"/>
          <w:szCs w:val="28"/>
        </w:rPr>
        <w:t>, 42, 46, 48, 48/1, 50</w:t>
      </w:r>
      <w:r>
        <w:rPr>
          <w:sz w:val="28"/>
          <w:szCs w:val="28"/>
        </w:rPr>
        <w:t>, 50а, 50а</w:t>
      </w:r>
      <w:r w:rsidRPr="00AB32FE">
        <w:rPr>
          <w:sz w:val="28"/>
          <w:szCs w:val="28"/>
        </w:rPr>
        <w:t>/1, 50</w:t>
      </w:r>
      <w:r>
        <w:rPr>
          <w:sz w:val="28"/>
          <w:szCs w:val="28"/>
        </w:rPr>
        <w:t>б</w:t>
      </w:r>
      <w:r w:rsidRPr="00AB32FE">
        <w:rPr>
          <w:sz w:val="28"/>
          <w:szCs w:val="28"/>
        </w:rPr>
        <w:t>, 52, 52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54, 54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56, 58</w:t>
      </w:r>
      <w:r>
        <w:rPr>
          <w:sz w:val="28"/>
          <w:szCs w:val="28"/>
        </w:rPr>
        <w:t>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ул. В</w:t>
      </w:r>
      <w:r>
        <w:rPr>
          <w:sz w:val="28"/>
          <w:szCs w:val="28"/>
        </w:rPr>
        <w:t xml:space="preserve">алдайская: </w:t>
      </w:r>
      <w:r w:rsidRPr="00AB32FE">
        <w:rPr>
          <w:sz w:val="28"/>
          <w:szCs w:val="28"/>
        </w:rPr>
        <w:t>№ 1, 2, 3, 5, 6, 8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9, 10, 12, 13, 13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14, 15, 24</w:t>
      </w:r>
      <w:r>
        <w:rPr>
          <w:sz w:val="28"/>
          <w:szCs w:val="28"/>
        </w:rPr>
        <w:t>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ул. З</w:t>
      </w:r>
      <w:r>
        <w:rPr>
          <w:sz w:val="28"/>
          <w:szCs w:val="28"/>
        </w:rPr>
        <w:t xml:space="preserve">ападная: </w:t>
      </w:r>
      <w:r w:rsidRPr="00AB32FE">
        <w:rPr>
          <w:sz w:val="28"/>
          <w:szCs w:val="28"/>
        </w:rPr>
        <w:t>№ 1, 1/1, 2, 3, 3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4, 5, 5</w:t>
      </w:r>
      <w:r>
        <w:rPr>
          <w:sz w:val="28"/>
          <w:szCs w:val="28"/>
        </w:rPr>
        <w:t>а, 6, 7, 7а, 8, 9, 10, 11, 12а</w:t>
      </w:r>
      <w:r w:rsidRPr="00AB32FE">
        <w:rPr>
          <w:sz w:val="28"/>
          <w:szCs w:val="28"/>
        </w:rPr>
        <w:t>, 14, 14</w:t>
      </w:r>
      <w:r>
        <w:rPr>
          <w:sz w:val="28"/>
          <w:szCs w:val="28"/>
        </w:rPr>
        <w:t>б</w:t>
      </w:r>
      <w:r w:rsidRPr="00AB32FE">
        <w:rPr>
          <w:sz w:val="28"/>
          <w:szCs w:val="28"/>
        </w:rPr>
        <w:t>, 15, 17, 19, 19/3, 20, 21, 22, 23, 24, 25, 26, 27, 28, 29, 31, 32, 32/1, 33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33</w:t>
      </w:r>
      <w:r>
        <w:rPr>
          <w:sz w:val="28"/>
          <w:szCs w:val="28"/>
        </w:rPr>
        <w:t>б</w:t>
      </w:r>
      <w:r w:rsidRPr="00AB32FE">
        <w:rPr>
          <w:sz w:val="28"/>
          <w:szCs w:val="28"/>
        </w:rPr>
        <w:t>, 34, 34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36, 38, 38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40</w:t>
      </w:r>
      <w:r>
        <w:rPr>
          <w:sz w:val="28"/>
          <w:szCs w:val="28"/>
        </w:rPr>
        <w:t>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ул. И</w:t>
      </w:r>
      <w:r>
        <w:rPr>
          <w:sz w:val="28"/>
          <w:szCs w:val="28"/>
        </w:rPr>
        <w:t xml:space="preserve">зыскателей: </w:t>
      </w:r>
      <w:r w:rsidRPr="00AB32FE">
        <w:rPr>
          <w:sz w:val="28"/>
          <w:szCs w:val="28"/>
        </w:rPr>
        <w:t>№ 1, 2, 2/1, 2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3, 4, 5, 6, 7, 8, 9, 10,</w:t>
      </w:r>
      <w:r>
        <w:rPr>
          <w:sz w:val="28"/>
          <w:szCs w:val="28"/>
        </w:rPr>
        <w:t xml:space="preserve"> </w:t>
      </w:r>
      <w:r w:rsidRPr="00AB32FE">
        <w:rPr>
          <w:sz w:val="28"/>
          <w:szCs w:val="28"/>
        </w:rPr>
        <w:t>11, 12, 13, 14, 15, 16, 17, 18, 20, 21,</w:t>
      </w:r>
      <w:r>
        <w:rPr>
          <w:sz w:val="28"/>
          <w:szCs w:val="28"/>
        </w:rPr>
        <w:t xml:space="preserve"> </w:t>
      </w:r>
      <w:r w:rsidRPr="00AB32FE">
        <w:rPr>
          <w:sz w:val="28"/>
          <w:szCs w:val="28"/>
        </w:rPr>
        <w:t>22, 23, 24, 26, 28, 29, 31, 32, 33, 34, 35, 36, 38, 39, 40, 42, 44, 47, 47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48, 49, 50, 51, 52, 53, 54, 55, 56, 57, 58, 59, 60, 61, 62, 63, 66, 67, 68, 73,</w:t>
      </w:r>
      <w:r>
        <w:rPr>
          <w:sz w:val="28"/>
          <w:szCs w:val="28"/>
        </w:rPr>
        <w:t xml:space="preserve"> </w:t>
      </w:r>
      <w:r w:rsidRPr="00AB32FE">
        <w:rPr>
          <w:sz w:val="28"/>
          <w:szCs w:val="28"/>
        </w:rPr>
        <w:t>75, 83, 95, 99, 101, 105, 113, 115, 119, 123, 125, 127, 133, 137, 139</w:t>
      </w:r>
      <w:r>
        <w:rPr>
          <w:sz w:val="28"/>
          <w:szCs w:val="28"/>
        </w:rPr>
        <w:t>;</w:t>
      </w:r>
      <w:r w:rsidRPr="00AB32FE">
        <w:rPr>
          <w:sz w:val="28"/>
          <w:szCs w:val="28"/>
        </w:rPr>
        <w:t xml:space="preserve"> 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ул. К</w:t>
      </w:r>
      <w:r>
        <w:rPr>
          <w:sz w:val="28"/>
          <w:szCs w:val="28"/>
        </w:rPr>
        <w:t xml:space="preserve">оуракская: </w:t>
      </w:r>
      <w:r w:rsidRPr="00AB32FE">
        <w:rPr>
          <w:sz w:val="28"/>
          <w:szCs w:val="28"/>
        </w:rPr>
        <w:t>№ 2, 2/1, 4, 12, 14</w:t>
      </w:r>
      <w:r>
        <w:rPr>
          <w:sz w:val="28"/>
          <w:szCs w:val="28"/>
        </w:rPr>
        <w:t>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ул. К</w:t>
      </w:r>
      <w:r>
        <w:rPr>
          <w:sz w:val="28"/>
          <w:szCs w:val="28"/>
        </w:rPr>
        <w:t xml:space="preserve">расный </w:t>
      </w:r>
      <w:r w:rsidRPr="00AB32FE">
        <w:rPr>
          <w:sz w:val="28"/>
          <w:szCs w:val="28"/>
        </w:rPr>
        <w:t>В</w:t>
      </w:r>
      <w:r>
        <w:rPr>
          <w:sz w:val="28"/>
          <w:szCs w:val="28"/>
        </w:rPr>
        <w:t>осток: № 1, 1/1, 1а</w:t>
      </w:r>
      <w:r w:rsidRPr="00AB32FE">
        <w:rPr>
          <w:sz w:val="28"/>
          <w:szCs w:val="28"/>
        </w:rPr>
        <w:t>, 2, 2/1, 2/2, 3, 3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4</w:t>
      </w:r>
      <w:r>
        <w:rPr>
          <w:sz w:val="28"/>
          <w:szCs w:val="28"/>
        </w:rPr>
        <w:t>в</w:t>
      </w:r>
      <w:r w:rsidRPr="00AB32FE">
        <w:rPr>
          <w:sz w:val="28"/>
          <w:szCs w:val="28"/>
        </w:rPr>
        <w:t>, 7/1, 10, 13, 14, 15, 16, 17, 18, 19, 21, 23, 26, 28, 28/1, 32</w:t>
      </w:r>
      <w:r>
        <w:rPr>
          <w:sz w:val="28"/>
          <w:szCs w:val="28"/>
        </w:rPr>
        <w:t>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ул. Л</w:t>
      </w:r>
      <w:r>
        <w:rPr>
          <w:sz w:val="28"/>
          <w:szCs w:val="28"/>
        </w:rPr>
        <w:t xml:space="preserve">уговая: </w:t>
      </w:r>
      <w:r w:rsidRPr="00AB32FE">
        <w:rPr>
          <w:sz w:val="28"/>
          <w:szCs w:val="28"/>
        </w:rPr>
        <w:t>№ 1, 1/1, 1/2, 3, 3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4, 4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5, 6, 7, 8, 9, 10, 11, 11А, 12, 13, 13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14, 18, 20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22, 26</w:t>
      </w:r>
      <w:r>
        <w:rPr>
          <w:sz w:val="28"/>
          <w:szCs w:val="28"/>
        </w:rPr>
        <w:t>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ул. М</w:t>
      </w:r>
      <w:r>
        <w:rPr>
          <w:sz w:val="28"/>
          <w:szCs w:val="28"/>
        </w:rPr>
        <w:t xml:space="preserve">агнитогорская: </w:t>
      </w:r>
      <w:r w:rsidRPr="00AB32FE">
        <w:rPr>
          <w:sz w:val="28"/>
          <w:szCs w:val="28"/>
        </w:rPr>
        <w:t>№ 1, 2, 3, 4/1, 5, 6, 7, 8, 9, 10, 11, 12, 13, 14, 15, 16, 17, 18, 19, 20, 21, 22, 23, 24, 25, 26, 27, 28, 30, 30/1, 30/2, 32, 32/1, 33, 35, 36, 37, 38, 39, 40, 41, 42, 43, 44, 45, 47, 51, 53</w:t>
      </w:r>
      <w:r>
        <w:rPr>
          <w:sz w:val="28"/>
          <w:szCs w:val="28"/>
        </w:rPr>
        <w:t>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ул. М</w:t>
      </w:r>
      <w:r>
        <w:rPr>
          <w:sz w:val="28"/>
          <w:szCs w:val="28"/>
        </w:rPr>
        <w:t xml:space="preserve">акеевская: </w:t>
      </w:r>
      <w:r w:rsidRPr="00AB32FE">
        <w:rPr>
          <w:sz w:val="28"/>
          <w:szCs w:val="28"/>
        </w:rPr>
        <w:t>№ 2, 2/1, 4, 6, 8, 10, 12, 14, 16, 18</w:t>
      </w:r>
      <w:r>
        <w:rPr>
          <w:sz w:val="28"/>
          <w:szCs w:val="28"/>
        </w:rPr>
        <w:t>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ул. Н</w:t>
      </w:r>
      <w:r>
        <w:rPr>
          <w:sz w:val="28"/>
          <w:szCs w:val="28"/>
        </w:rPr>
        <w:t xml:space="preserve">овобугринская: </w:t>
      </w:r>
      <w:r w:rsidRPr="00AB32FE">
        <w:rPr>
          <w:sz w:val="28"/>
          <w:szCs w:val="28"/>
        </w:rPr>
        <w:t>№ 1, 2, 2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3, 4, 5, 6, 6/1, 7, 9, 11, 12, 14, 14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15, 16,</w:t>
      </w:r>
      <w:r>
        <w:rPr>
          <w:sz w:val="28"/>
          <w:szCs w:val="28"/>
        </w:rPr>
        <w:t xml:space="preserve"> </w:t>
      </w:r>
      <w:r w:rsidRPr="00AB32FE">
        <w:rPr>
          <w:sz w:val="28"/>
          <w:szCs w:val="28"/>
        </w:rPr>
        <w:t>17, 18, 19, 20, 21, 22, 23, 24, 26, 27, 28, 28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29, 30, 31, 33</w:t>
      </w:r>
      <w:r>
        <w:rPr>
          <w:sz w:val="28"/>
          <w:szCs w:val="28"/>
        </w:rPr>
        <w:t>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ул. О</w:t>
      </w:r>
      <w:r>
        <w:rPr>
          <w:sz w:val="28"/>
          <w:szCs w:val="28"/>
        </w:rPr>
        <w:t xml:space="preserve">сенняя: </w:t>
      </w:r>
      <w:r w:rsidRPr="00AB32FE">
        <w:rPr>
          <w:sz w:val="28"/>
          <w:szCs w:val="28"/>
        </w:rPr>
        <w:t>№ 1, 2, 4, 7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9, 11, 15</w:t>
      </w:r>
      <w:r>
        <w:rPr>
          <w:sz w:val="28"/>
          <w:szCs w:val="28"/>
        </w:rPr>
        <w:t>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ул. П</w:t>
      </w:r>
      <w:r>
        <w:rPr>
          <w:sz w:val="28"/>
          <w:szCs w:val="28"/>
        </w:rPr>
        <w:t xml:space="preserve">ригородная: </w:t>
      </w:r>
      <w:r w:rsidRPr="00AB32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2, 4, 6, 10, 12, 16, 18, 18а, 20, 22, 24, </w:t>
      </w:r>
      <w:r w:rsidRPr="00AB32FE">
        <w:rPr>
          <w:sz w:val="28"/>
          <w:szCs w:val="28"/>
        </w:rPr>
        <w:t>26</w:t>
      </w:r>
      <w:r>
        <w:rPr>
          <w:sz w:val="28"/>
          <w:szCs w:val="28"/>
        </w:rPr>
        <w:t>;</w:t>
      </w:r>
      <w:r w:rsidRPr="00AB32FE">
        <w:rPr>
          <w:sz w:val="28"/>
          <w:szCs w:val="28"/>
        </w:rPr>
        <w:t xml:space="preserve">        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ул. П</w:t>
      </w:r>
      <w:r>
        <w:rPr>
          <w:sz w:val="28"/>
          <w:szCs w:val="28"/>
        </w:rPr>
        <w:t xml:space="preserve">роектная: </w:t>
      </w:r>
      <w:r w:rsidRPr="00AB32FE">
        <w:rPr>
          <w:sz w:val="28"/>
          <w:szCs w:val="28"/>
        </w:rPr>
        <w:t>№ 1, 2, 3, 4, 5, 6, 7, 8, 9, 10, 11, 12, 14, 16, 17, 18, 20, 21, 22, 23</w:t>
      </w:r>
      <w:r>
        <w:rPr>
          <w:sz w:val="28"/>
          <w:szCs w:val="28"/>
        </w:rPr>
        <w:t>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ул. С</w:t>
      </w:r>
      <w:r>
        <w:rPr>
          <w:sz w:val="28"/>
          <w:szCs w:val="28"/>
        </w:rPr>
        <w:t xml:space="preserve">оциалистическая: </w:t>
      </w:r>
      <w:r w:rsidRPr="00AB32FE">
        <w:rPr>
          <w:sz w:val="28"/>
          <w:szCs w:val="28"/>
        </w:rPr>
        <w:t>№ 1, 2, 4, 5, 6, 7, 8, 9, 10, 11, 12, 13, 14, 14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16, 17, 17</w:t>
      </w:r>
      <w:r>
        <w:rPr>
          <w:sz w:val="28"/>
          <w:szCs w:val="28"/>
        </w:rPr>
        <w:t>а, 18, 19, 19а</w:t>
      </w:r>
      <w:r w:rsidRPr="00AB32FE">
        <w:rPr>
          <w:sz w:val="28"/>
          <w:szCs w:val="28"/>
        </w:rPr>
        <w:t>, 20, 21, 22, 22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23, 23/1, 24, 26, 27, 27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29, 31, 32, 33, 34, 35, 35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36, 38, 39, 39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40, 41, 42, 42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43, 44, 44</w:t>
      </w:r>
      <w:r>
        <w:rPr>
          <w:sz w:val="28"/>
          <w:szCs w:val="28"/>
        </w:rPr>
        <w:t>а, 45, 46, 46а</w:t>
      </w:r>
      <w:r w:rsidRPr="00AB32FE">
        <w:rPr>
          <w:sz w:val="28"/>
          <w:szCs w:val="28"/>
        </w:rPr>
        <w:t>, 47, 47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48, 49, 50, 50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50</w:t>
      </w:r>
      <w:r>
        <w:rPr>
          <w:sz w:val="28"/>
          <w:szCs w:val="28"/>
        </w:rPr>
        <w:t>б</w:t>
      </w:r>
      <w:r w:rsidRPr="00AB32FE">
        <w:rPr>
          <w:sz w:val="28"/>
          <w:szCs w:val="28"/>
        </w:rPr>
        <w:t>, 51, 52, 52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52</w:t>
      </w:r>
      <w:r>
        <w:rPr>
          <w:sz w:val="28"/>
          <w:szCs w:val="28"/>
        </w:rPr>
        <w:t>б</w:t>
      </w:r>
      <w:r w:rsidRPr="00AB32FE">
        <w:rPr>
          <w:sz w:val="28"/>
          <w:szCs w:val="28"/>
        </w:rPr>
        <w:t>, 53, 53/1, 54, 54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55, 55/1, 55/2, 56, 57, 59, 61, 63, 67</w:t>
      </w:r>
      <w:r>
        <w:rPr>
          <w:sz w:val="28"/>
          <w:szCs w:val="28"/>
        </w:rPr>
        <w:t>г;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ул. С</w:t>
      </w:r>
      <w:r>
        <w:rPr>
          <w:sz w:val="28"/>
          <w:szCs w:val="28"/>
        </w:rPr>
        <w:t xml:space="preserve">очинская: </w:t>
      </w:r>
      <w:r w:rsidRPr="00AB32FE">
        <w:rPr>
          <w:sz w:val="28"/>
          <w:szCs w:val="28"/>
        </w:rPr>
        <w:t>№ 10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10</w:t>
      </w:r>
      <w:r>
        <w:rPr>
          <w:sz w:val="28"/>
          <w:szCs w:val="28"/>
        </w:rPr>
        <w:t>б</w:t>
      </w:r>
      <w:r w:rsidRPr="00AB32FE">
        <w:rPr>
          <w:sz w:val="28"/>
          <w:szCs w:val="28"/>
        </w:rPr>
        <w:t>, 12</w:t>
      </w:r>
      <w:r>
        <w:rPr>
          <w:sz w:val="28"/>
          <w:szCs w:val="28"/>
        </w:rPr>
        <w:t>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ул. С</w:t>
      </w:r>
      <w:r>
        <w:rPr>
          <w:sz w:val="28"/>
          <w:szCs w:val="28"/>
        </w:rPr>
        <w:t xml:space="preserve">троительная: </w:t>
      </w:r>
      <w:r w:rsidRPr="00AB32FE">
        <w:rPr>
          <w:sz w:val="28"/>
          <w:szCs w:val="28"/>
        </w:rPr>
        <w:t>№ 1, 2, 3, 4, 5, 6, 7, 8, 9, 10, 11, 12, 12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13, 14, 15, 22</w:t>
      </w:r>
      <w:r>
        <w:rPr>
          <w:sz w:val="28"/>
          <w:szCs w:val="28"/>
        </w:rPr>
        <w:t>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ул. Т</w:t>
      </w:r>
      <w:r>
        <w:rPr>
          <w:sz w:val="28"/>
          <w:szCs w:val="28"/>
        </w:rPr>
        <w:t xml:space="preserve">ракторная: </w:t>
      </w:r>
      <w:r w:rsidRPr="00AB32FE">
        <w:rPr>
          <w:sz w:val="28"/>
          <w:szCs w:val="28"/>
        </w:rPr>
        <w:t>№ 1, 2, 2</w:t>
      </w:r>
      <w:r>
        <w:rPr>
          <w:sz w:val="28"/>
          <w:szCs w:val="28"/>
        </w:rPr>
        <w:t>б</w:t>
      </w:r>
      <w:r w:rsidRPr="00AB32FE">
        <w:rPr>
          <w:sz w:val="28"/>
          <w:szCs w:val="28"/>
        </w:rPr>
        <w:t>, 3, 4, 5, 6, 7, 8, 9, 10, 11, 12, 13, 14, 14/1, 15, 17, 18, 19, 20, 21, 22, 23, 24, 25, 26, 26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27, 28, 29, 30, 31, 32, 33, 34, 35, 36, 37, 38, 39, 40, 41</w:t>
      </w:r>
      <w:r>
        <w:rPr>
          <w:sz w:val="28"/>
          <w:szCs w:val="28"/>
        </w:rPr>
        <w:t xml:space="preserve"> (</w:t>
      </w:r>
      <w:r w:rsidRPr="00AB32FE">
        <w:rPr>
          <w:sz w:val="28"/>
          <w:szCs w:val="28"/>
        </w:rPr>
        <w:t>стр</w:t>
      </w:r>
      <w:r>
        <w:rPr>
          <w:sz w:val="28"/>
          <w:szCs w:val="28"/>
        </w:rPr>
        <w:t>)</w:t>
      </w:r>
      <w:r w:rsidRPr="00AB32FE">
        <w:rPr>
          <w:sz w:val="28"/>
          <w:szCs w:val="28"/>
        </w:rPr>
        <w:t>, 42, 43, 44, 44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45, 46, 47, 48, 49, 50, 51, 51</w:t>
      </w:r>
      <w:r>
        <w:rPr>
          <w:sz w:val="28"/>
          <w:szCs w:val="28"/>
        </w:rPr>
        <w:t>а, 52, 53, 53а</w:t>
      </w:r>
      <w:r w:rsidRPr="00AB32FE">
        <w:rPr>
          <w:sz w:val="28"/>
          <w:szCs w:val="28"/>
        </w:rPr>
        <w:t>, 54</w:t>
      </w:r>
      <w:r>
        <w:rPr>
          <w:sz w:val="28"/>
          <w:szCs w:val="28"/>
        </w:rPr>
        <w:t>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ул. Т</w:t>
      </w:r>
      <w:r>
        <w:rPr>
          <w:sz w:val="28"/>
          <w:szCs w:val="28"/>
        </w:rPr>
        <w:t xml:space="preserve">ульская: </w:t>
      </w:r>
      <w:r w:rsidRPr="00AB32FE">
        <w:rPr>
          <w:sz w:val="28"/>
          <w:szCs w:val="28"/>
        </w:rPr>
        <w:t xml:space="preserve">№ </w:t>
      </w:r>
      <w:r>
        <w:rPr>
          <w:sz w:val="28"/>
          <w:szCs w:val="28"/>
        </w:rPr>
        <w:t>2, 3, 4, 6, 7, 8, 9, 10, 11, 11а</w:t>
      </w:r>
      <w:r w:rsidRPr="00AB32FE">
        <w:rPr>
          <w:sz w:val="28"/>
          <w:szCs w:val="28"/>
        </w:rPr>
        <w:t xml:space="preserve">, 12, 13, 14, 15, 16, 17, 18¸19, 20, 21, 22 </w:t>
      </w:r>
      <w:r>
        <w:rPr>
          <w:sz w:val="28"/>
          <w:szCs w:val="28"/>
        </w:rPr>
        <w:t>(стр)</w:t>
      </w:r>
      <w:r w:rsidRPr="00AB32FE">
        <w:rPr>
          <w:sz w:val="28"/>
          <w:szCs w:val="28"/>
        </w:rPr>
        <w:t xml:space="preserve">, 23, 23/1, 24 </w:t>
      </w:r>
      <w:r>
        <w:rPr>
          <w:sz w:val="28"/>
          <w:szCs w:val="28"/>
        </w:rPr>
        <w:t>(стр)</w:t>
      </w:r>
      <w:r w:rsidRPr="00AB32FE">
        <w:rPr>
          <w:sz w:val="28"/>
          <w:szCs w:val="28"/>
        </w:rPr>
        <w:t xml:space="preserve">, 25, 26 </w:t>
      </w:r>
      <w:r>
        <w:rPr>
          <w:sz w:val="28"/>
          <w:szCs w:val="28"/>
        </w:rPr>
        <w:t>(стр)</w:t>
      </w:r>
      <w:r w:rsidRPr="00AB32FE">
        <w:rPr>
          <w:sz w:val="28"/>
          <w:szCs w:val="28"/>
        </w:rPr>
        <w:t xml:space="preserve">, 27, 28, 29 </w:t>
      </w:r>
      <w:r>
        <w:rPr>
          <w:sz w:val="28"/>
          <w:szCs w:val="28"/>
        </w:rPr>
        <w:t>(</w:t>
      </w:r>
      <w:r w:rsidRPr="00AB32FE">
        <w:rPr>
          <w:sz w:val="28"/>
          <w:szCs w:val="28"/>
        </w:rPr>
        <w:t>стр</w:t>
      </w:r>
      <w:r>
        <w:rPr>
          <w:sz w:val="28"/>
          <w:szCs w:val="28"/>
        </w:rPr>
        <w:t>)</w:t>
      </w:r>
      <w:r w:rsidRPr="00AB32FE">
        <w:rPr>
          <w:sz w:val="28"/>
          <w:szCs w:val="28"/>
        </w:rPr>
        <w:t>, 32, 33, 34, 35, 36, 37, 38, 39, 40, 41, 42, 43, 44, 45, 46, 47, 48, 48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49, 50, 50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51, 52, 53, 53/1, 53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54, 55, 56, 57, 58, 59, 59/1, 60, 61, 62, 63, 64, 65, 66, 67, 68, 69, 71, 73, 75, 77, 79,  85, 87, 89,</w:t>
      </w:r>
      <w:r>
        <w:rPr>
          <w:sz w:val="28"/>
          <w:szCs w:val="28"/>
        </w:rPr>
        <w:t xml:space="preserve"> </w:t>
      </w:r>
      <w:r w:rsidRPr="00AB32FE">
        <w:rPr>
          <w:sz w:val="28"/>
          <w:szCs w:val="28"/>
        </w:rPr>
        <w:t>91, 93, 95, 97, 99, 101, 103, 105, 107, 109, 111, 113, 116, 118, 119, 122, 126, 127, 129, 131, 133, 134, 136, 141, 143, 145, 149, 151,</w:t>
      </w:r>
      <w:r>
        <w:rPr>
          <w:sz w:val="28"/>
          <w:szCs w:val="28"/>
        </w:rPr>
        <w:t xml:space="preserve"> </w:t>
      </w:r>
      <w:r w:rsidRPr="00AB32FE">
        <w:rPr>
          <w:sz w:val="28"/>
          <w:szCs w:val="28"/>
        </w:rPr>
        <w:t xml:space="preserve">153, 155, 157, 159, 161, 163, 165, 167, 167/1, 168, 169, 171, 172, 173, 174, 175, 176, 177, 179, 181, </w:t>
      </w:r>
      <w:r>
        <w:rPr>
          <w:sz w:val="28"/>
          <w:szCs w:val="28"/>
        </w:rPr>
        <w:t>183, 185, 187, 189, 191а</w:t>
      </w:r>
      <w:r w:rsidRPr="00AB32FE">
        <w:rPr>
          <w:sz w:val="28"/>
          <w:szCs w:val="28"/>
        </w:rPr>
        <w:t>, 193, 195, 197</w:t>
      </w:r>
      <w:r>
        <w:rPr>
          <w:sz w:val="28"/>
          <w:szCs w:val="28"/>
        </w:rPr>
        <w:t>;</w:t>
      </w:r>
    </w:p>
    <w:p w:rsidR="007128D4" w:rsidRPr="00AB32FE" w:rsidRDefault="007128D4" w:rsidP="007128D4">
      <w:pPr>
        <w:ind w:firstLine="851"/>
        <w:jc w:val="both"/>
        <w:rPr>
          <w:sz w:val="28"/>
          <w:szCs w:val="28"/>
        </w:rPr>
      </w:pPr>
      <w:r w:rsidRPr="00AB32FE">
        <w:rPr>
          <w:sz w:val="28"/>
          <w:szCs w:val="28"/>
        </w:rPr>
        <w:t>ул. Я</w:t>
      </w:r>
      <w:r>
        <w:rPr>
          <w:sz w:val="28"/>
          <w:szCs w:val="28"/>
        </w:rPr>
        <w:t xml:space="preserve">ковлева: </w:t>
      </w:r>
      <w:r w:rsidRPr="00AB32FE">
        <w:rPr>
          <w:sz w:val="28"/>
          <w:szCs w:val="28"/>
        </w:rPr>
        <w:t>№ 1, 1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1</w:t>
      </w:r>
      <w:r>
        <w:rPr>
          <w:sz w:val="28"/>
          <w:szCs w:val="28"/>
        </w:rPr>
        <w:t>б</w:t>
      </w:r>
      <w:r w:rsidRPr="00AB32FE">
        <w:rPr>
          <w:sz w:val="28"/>
          <w:szCs w:val="28"/>
        </w:rPr>
        <w:t>, 2, 3, 5, 6, 8, 9, 10, 11, 12, 13, 14, 15, 16, 17, 18, 19, 20, 21, 22</w:t>
      </w:r>
      <w:r>
        <w:rPr>
          <w:sz w:val="28"/>
          <w:szCs w:val="28"/>
        </w:rPr>
        <w:t>а</w:t>
      </w:r>
      <w:r w:rsidRPr="00AB32FE">
        <w:rPr>
          <w:sz w:val="28"/>
          <w:szCs w:val="28"/>
        </w:rPr>
        <w:t>, 23</w:t>
      </w:r>
      <w:r>
        <w:rPr>
          <w:sz w:val="28"/>
          <w:szCs w:val="28"/>
        </w:rPr>
        <w:t>.</w:t>
      </w:r>
    </w:p>
    <w:p w:rsidR="007128D4" w:rsidRDefault="007128D4" w:rsidP="007128D4">
      <w:pPr>
        <w:ind w:firstLine="851"/>
        <w:jc w:val="both"/>
        <w:rPr>
          <w:sz w:val="28"/>
          <w:szCs w:val="28"/>
        </w:rPr>
      </w:pPr>
    </w:p>
    <w:p w:rsidR="007128D4" w:rsidRDefault="007128D4" w:rsidP="007128D4">
      <w:pPr>
        <w:ind w:firstLine="851"/>
        <w:jc w:val="both"/>
        <w:rPr>
          <w:sz w:val="28"/>
          <w:szCs w:val="28"/>
        </w:rPr>
      </w:pPr>
      <w:r w:rsidRPr="002A5CBC">
        <w:rPr>
          <w:sz w:val="28"/>
          <w:szCs w:val="28"/>
        </w:rPr>
        <w:t xml:space="preserve">Всего жилых домов: </w:t>
      </w:r>
      <w:r w:rsidRPr="00AB32FE">
        <w:rPr>
          <w:sz w:val="28"/>
          <w:szCs w:val="28"/>
        </w:rPr>
        <w:t>746</w:t>
      </w:r>
      <w:r w:rsidRPr="002A5CBC">
        <w:rPr>
          <w:sz w:val="28"/>
          <w:szCs w:val="28"/>
        </w:rPr>
        <w:t xml:space="preserve">. </w:t>
      </w:r>
    </w:p>
    <w:p w:rsidR="007128D4" w:rsidRDefault="007128D4" w:rsidP="007128D4">
      <w:pPr>
        <w:ind w:firstLine="851"/>
        <w:jc w:val="both"/>
        <w:rPr>
          <w:sz w:val="28"/>
          <w:szCs w:val="28"/>
        </w:rPr>
      </w:pPr>
    </w:p>
    <w:p w:rsidR="00C54BC5" w:rsidRDefault="00C54BC5"/>
    <w:sectPr w:rsidR="00C54BC5" w:rsidSect="000A56B9">
      <w:pgSz w:w="11907" w:h="16840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6D"/>
    <w:rsid w:val="00046342"/>
    <w:rsid w:val="000A56B9"/>
    <w:rsid w:val="001350C6"/>
    <w:rsid w:val="00277EA5"/>
    <w:rsid w:val="007128D4"/>
    <w:rsid w:val="00AE08A8"/>
    <w:rsid w:val="00C54BC5"/>
    <w:rsid w:val="00D2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77C3"/>
  <w15:chartTrackingRefBased/>
  <w15:docId w15:val="{1F046536-CF3E-4508-BC57-FEF556BC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8D4"/>
    <w:pPr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6KDV5W64NSFS-851842435-10987</_dlc_DocId>
    <_dlc_DocIdUrl xmlns="746016b1-ecc9-410e-95eb-a13f7eb3881b">
      <Url>http://port.admnsk.ru/sites/main/sovet/_layouts/DocIdRedir.aspx?ID=6KDV5W64NSFS-851842435-10987</Url>
      <Description>6KDV5W64NSFS-851842435-10987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29CED-C54B-4DE5-8587-B96941C61E5B}"/>
</file>

<file path=customXml/itemProps2.xml><?xml version="1.0" encoding="utf-8"?>
<ds:datastoreItem xmlns:ds="http://schemas.openxmlformats.org/officeDocument/2006/customXml" ds:itemID="{7AC7A68F-1058-4BDB-ADD7-646C1FD46F07}"/>
</file>

<file path=customXml/itemProps3.xml><?xml version="1.0" encoding="utf-8"?>
<ds:datastoreItem xmlns:ds="http://schemas.openxmlformats.org/officeDocument/2006/customXml" ds:itemID="{5A17DA10-4EDB-4DB7-9E24-6B1827DCCB64}"/>
</file>

<file path=customXml/itemProps4.xml><?xml version="1.0" encoding="utf-8"?>
<ds:datastoreItem xmlns:ds="http://schemas.openxmlformats.org/officeDocument/2006/customXml" ds:itemID="{2AFC1583-46FC-4895-A7D8-7872492690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2004</Words>
  <Characters>11427</Characters>
  <Application>Microsoft Office Word</Application>
  <DocSecurity>0</DocSecurity>
  <Lines>95</Lines>
  <Paragraphs>26</Paragraphs>
  <ScaleCrop>false</ScaleCrop>
  <Company>diakov.net</Company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Дмитрий Михайлович</dc:creator>
  <cp:keywords/>
  <dc:description/>
  <cp:lastModifiedBy>Исаков Дмитрий Михайлович</cp:lastModifiedBy>
  <cp:revision>2</cp:revision>
  <dcterms:created xsi:type="dcterms:W3CDTF">2025-04-21T03:19:00Z</dcterms:created>
  <dcterms:modified xsi:type="dcterms:W3CDTF">2025-04-21T03:21:00Z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15405b68-02bd-4ed2-b7db-70608a57095d</vt:lpwstr>
  </property>
</Properties>
</file>